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1DF55" w14:textId="77777777" w:rsidR="004B2E32" w:rsidRDefault="004B2E32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1A51C" w14:textId="5D8F58E7" w:rsidR="004B2E32" w:rsidRDefault="004B2E32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4217B2C" wp14:editId="1235AE57">
            <wp:extent cx="6337300" cy="8709001"/>
            <wp:effectExtent l="0" t="0" r="6350" b="0"/>
            <wp:docPr id="1" name="Рисунок 1" descr="C:\Users\ASUS\Desktop\сан-м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н-ме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70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E5DC" w14:textId="77777777" w:rsidR="004B2E32" w:rsidRDefault="004B2E32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9F5B8" w14:textId="77777777" w:rsidR="004B2E32" w:rsidRDefault="004B2E32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49B03" w14:textId="77777777" w:rsidR="004B2E32" w:rsidRDefault="004B2E32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81CC74" w14:textId="77777777" w:rsidR="0093372F" w:rsidRDefault="0093372F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548D6CF5" w14:textId="45107078" w:rsidR="0093372F" w:rsidRDefault="00145023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338</w:t>
      </w:r>
      <w:r w:rsidR="0093372F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14:paraId="5099E5B8" w14:textId="77777777" w:rsidR="0093372F" w:rsidRDefault="0093372F" w:rsidP="00933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 - Савиновского района г. Казани</w:t>
      </w:r>
    </w:p>
    <w:p w14:paraId="3B0EA134" w14:textId="126EB2D1" w:rsidR="0093372F" w:rsidRDefault="00145023" w:rsidP="00933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 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»)</w:t>
      </w:r>
    </w:p>
    <w:p w14:paraId="3B4B2E2B" w14:textId="77777777" w:rsidR="008124FF" w:rsidRPr="008124FF" w:rsidRDefault="008124FF" w:rsidP="00933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6FF23" w14:textId="77777777" w:rsidR="008124FF" w:rsidRDefault="008124FF" w:rsidP="0093372F">
      <w:pPr>
        <w:pStyle w:val="a4"/>
        <w:snapToGrid w:val="0"/>
        <w:spacing w:before="0" w:after="0" w:line="200" w:lineRule="atLeast"/>
        <w:rPr>
          <w:b/>
        </w:rPr>
      </w:pPr>
      <w:r>
        <w:rPr>
          <w:b/>
        </w:rPr>
        <w:t>ПРИНЯТО                                                                                            УТВЕРЖДАЮ</w:t>
      </w:r>
    </w:p>
    <w:p w14:paraId="2EE6C18D" w14:textId="77777777" w:rsidR="00725366" w:rsidRDefault="0093372F" w:rsidP="00725366">
      <w:pPr>
        <w:pStyle w:val="a4"/>
        <w:snapToGrid w:val="0"/>
        <w:spacing w:before="0" w:after="0" w:line="200" w:lineRule="atLeast"/>
      </w:pPr>
      <w:r>
        <w:t xml:space="preserve">педагогическим советом </w:t>
      </w:r>
      <w:r w:rsidR="00725366">
        <w:t xml:space="preserve">                                                                      Заведующий  </w:t>
      </w:r>
    </w:p>
    <w:p w14:paraId="659BFDE9" w14:textId="37AB1456" w:rsidR="0093372F" w:rsidRDefault="00145023" w:rsidP="008124FF">
      <w:pPr>
        <w:pStyle w:val="a4"/>
        <w:snapToGrid w:val="0"/>
        <w:spacing w:before="0" w:after="0" w:line="200" w:lineRule="atLeast"/>
      </w:pPr>
      <w:r>
        <w:t>МБДОУ «Детский сад № 338</w:t>
      </w:r>
      <w:r w:rsidR="0093372F">
        <w:t xml:space="preserve">»              </w:t>
      </w:r>
      <w:r w:rsidR="008124FF">
        <w:t xml:space="preserve">       </w:t>
      </w:r>
      <w:r w:rsidR="00725366">
        <w:t xml:space="preserve">                                </w:t>
      </w:r>
      <w:r>
        <w:t xml:space="preserve">        МБДОУ «Детский сад № 338</w:t>
      </w:r>
    </w:p>
    <w:p w14:paraId="2C68BC9F" w14:textId="4E50F25C" w:rsidR="0093372F" w:rsidRDefault="008124FF" w:rsidP="00725366">
      <w:pPr>
        <w:pStyle w:val="a4"/>
        <w:tabs>
          <w:tab w:val="right" w:pos="9637"/>
        </w:tabs>
        <w:snapToGrid w:val="0"/>
        <w:spacing w:before="0" w:after="0" w:line="200" w:lineRule="atLeast"/>
      </w:pPr>
      <w:r>
        <w:t>Протокол от ________20</w:t>
      </w:r>
      <w:r w:rsidR="00E96FC1">
        <w:t>21</w:t>
      </w:r>
      <w:r>
        <w:t>г</w:t>
      </w:r>
      <w:r w:rsidR="00E96FC1">
        <w:t>.</w:t>
      </w:r>
      <w:r>
        <w:t xml:space="preserve">  № ___</w:t>
      </w:r>
      <w:r w:rsidR="0093372F">
        <w:t xml:space="preserve">_ </w:t>
      </w:r>
      <w:r>
        <w:t xml:space="preserve">          </w:t>
      </w:r>
      <w:r w:rsidR="0093372F">
        <w:t xml:space="preserve">                                      </w:t>
      </w:r>
      <w:r w:rsidR="00725366">
        <w:t xml:space="preserve"> </w:t>
      </w:r>
      <w:r w:rsidR="00EE4A0E">
        <w:t xml:space="preserve"> </w:t>
      </w:r>
      <w:r w:rsidR="00145023">
        <w:t>__________</w:t>
      </w:r>
      <w:proofErr w:type="spellStart"/>
      <w:r w:rsidR="00145023">
        <w:t>Е.А.Сергеева</w:t>
      </w:r>
      <w:proofErr w:type="spellEnd"/>
    </w:p>
    <w:p w14:paraId="4918E598" w14:textId="77777777" w:rsidR="008124FF" w:rsidRDefault="008124FF" w:rsidP="008124FF">
      <w:pPr>
        <w:pStyle w:val="a3"/>
        <w:tabs>
          <w:tab w:val="right" w:pos="9637"/>
        </w:tabs>
        <w:spacing w:line="240" w:lineRule="atLeast"/>
        <w:ind w:left="0" w:firstLine="0"/>
      </w:pPr>
      <w:r>
        <w:t xml:space="preserve">                                                                                                                   </w:t>
      </w:r>
    </w:p>
    <w:p w14:paraId="5B2CDD25" w14:textId="152D0604" w:rsidR="0093372F" w:rsidRDefault="008124FF" w:rsidP="00725366">
      <w:pPr>
        <w:pStyle w:val="a3"/>
        <w:tabs>
          <w:tab w:val="right" w:pos="9637"/>
        </w:tabs>
        <w:spacing w:line="240" w:lineRule="atLeast"/>
        <w:ind w:left="0" w:firstLine="0"/>
      </w:pPr>
      <w:r>
        <w:t xml:space="preserve">                                                                                 </w:t>
      </w:r>
      <w:r w:rsidR="00725366">
        <w:t xml:space="preserve">                                П</w:t>
      </w:r>
      <w:r>
        <w:t>риказ от ____20</w:t>
      </w:r>
      <w:r w:rsidR="00E96FC1">
        <w:t>21</w:t>
      </w:r>
      <w:r>
        <w:t>г.</w:t>
      </w:r>
      <w:r w:rsidR="00E96FC1">
        <w:t xml:space="preserve"> </w:t>
      </w:r>
      <w:r w:rsidR="00725366">
        <w:t>№___-О</w:t>
      </w:r>
      <w:r>
        <w:t xml:space="preserve">                                                                                                                              </w:t>
      </w:r>
    </w:p>
    <w:p w14:paraId="632CC7FB" w14:textId="77777777" w:rsidR="0093372F" w:rsidRDefault="0093372F" w:rsidP="0093372F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№______</w:t>
      </w:r>
    </w:p>
    <w:p w14:paraId="4800C578" w14:textId="5FA6E9DB" w:rsidR="0093372F" w:rsidRDefault="0093372F" w:rsidP="0093372F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7403" w:rsidRPr="00807403">
        <w:rPr>
          <w:rFonts w:ascii="Times New Roman" w:hAnsi="Times New Roman" w:cs="Times New Roman"/>
          <w:b/>
          <w:sz w:val="28"/>
          <w:szCs w:val="28"/>
        </w:rPr>
        <w:t>медико-санитарной помощи</w:t>
      </w:r>
      <w:r w:rsidR="0080740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807403" w:rsidRPr="008074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медицинском обслуживании </w:t>
      </w:r>
    </w:p>
    <w:p w14:paraId="60A46BE7" w14:textId="0F5C2C2E" w:rsidR="0093372F" w:rsidRDefault="00145023" w:rsidP="0093372F">
      <w:pPr>
        <w:spacing w:after="0" w:line="240" w:lineRule="auto"/>
        <w:ind w:left="-993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№ 338</w:t>
      </w:r>
      <w:r w:rsidR="00933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1ECC588F" w14:textId="77777777" w:rsidR="00D20E09" w:rsidRDefault="0093372F" w:rsidP="008124FF">
      <w:pPr>
        <w:pStyle w:val="a5"/>
        <w:numPr>
          <w:ilvl w:val="0"/>
          <w:numId w:val="1"/>
        </w:num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D20E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6E1F0C" w14:textId="5568823E" w:rsidR="0093372F" w:rsidRPr="008124FF" w:rsidRDefault="008124FF" w:rsidP="00E96FC1">
      <w:pPr>
        <w:tabs>
          <w:tab w:val="left" w:pos="142"/>
        </w:tabs>
        <w:spacing w:after="0" w:line="240" w:lineRule="auto"/>
        <w:ind w:left="-142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1.1. </w:t>
      </w:r>
      <w:r w:rsidR="00BC4B9B">
        <w:rPr>
          <w:rFonts w:ascii="Times New Roman" w:hAnsi="Times New Roman" w:cs="Times New Roman"/>
          <w:sz w:val="28"/>
          <w:szCs w:val="28"/>
        </w:rPr>
        <w:t>П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8124FF">
        <w:rPr>
          <w:rFonts w:ascii="Times New Roman" w:hAnsi="Times New Roman" w:cs="Times New Roman"/>
          <w:sz w:val="28"/>
          <w:szCs w:val="28"/>
        </w:rPr>
        <w:t xml:space="preserve">о медико-санитарной помощи и медицинском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4FF">
        <w:rPr>
          <w:rFonts w:ascii="Times New Roman" w:hAnsi="Times New Roman" w:cs="Times New Roman"/>
          <w:sz w:val="28"/>
          <w:szCs w:val="28"/>
        </w:rPr>
        <w:t>бслужи</w:t>
      </w:r>
      <w:r w:rsidR="00145023">
        <w:rPr>
          <w:rFonts w:ascii="Times New Roman" w:hAnsi="Times New Roman" w:cs="Times New Roman"/>
          <w:sz w:val="28"/>
          <w:szCs w:val="28"/>
        </w:rPr>
        <w:t>вании в МБДОУ «Детский сад № 338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FC1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C4B9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оложение)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регламентирует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медико-санитарную помощь и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медицинское обслуживание в </w:t>
      </w:r>
      <w:r w:rsidR="00E96FC1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96FC1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». </w:t>
      </w:r>
      <w:r w:rsidR="0093372F" w:rsidRPr="00BC4B9B">
        <w:rPr>
          <w:rFonts w:ascii="Times New Roman" w:hAnsi="Times New Roman" w:cs="Times New Roman"/>
          <w:i/>
          <w:sz w:val="28"/>
          <w:szCs w:val="28"/>
        </w:rPr>
        <w:t>Медицинское обслуживание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14:paraId="3BA9D292" w14:textId="3479C678" w:rsidR="0093372F" w:rsidRPr="008124FF" w:rsidRDefault="0093372F" w:rsidP="00E96FC1">
      <w:pPr>
        <w:tabs>
          <w:tab w:val="left" w:pos="284"/>
        </w:tabs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1.2. Оказание первичной медико-санитарной помощи воспитанникам и медицинское обслуживание детей </w:t>
      </w:r>
      <w:r w:rsidR="00E9287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92879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</w:t>
      </w:r>
      <w:r w:rsid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осуществляют органы исполнительной власти в сфере здравоохранения, в том числе штатным медицинским персоналом в соответствии требованиями действующего законодательства в сфере здравоохранения.</w:t>
      </w:r>
    </w:p>
    <w:p w14:paraId="7D000241" w14:textId="0E2BCE66" w:rsidR="0093372F" w:rsidRPr="008124FF" w:rsidRDefault="0093372F" w:rsidP="00E96FC1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1.3. </w:t>
      </w:r>
      <w:r w:rsidR="00057462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057462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</w:t>
      </w:r>
      <w:r w:rsid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вправе самостоятельно получить лицензию на медицинскую деятельность.</w:t>
      </w:r>
    </w:p>
    <w:p w14:paraId="046361F1" w14:textId="7C3A289F" w:rsidR="0093372F" w:rsidRPr="008124FF" w:rsidRDefault="0093372F" w:rsidP="00E96FC1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1.4. Для работы медицинского персонала в </w:t>
      </w:r>
      <w:r w:rsidR="00057462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057462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</w:t>
      </w:r>
      <w:r w:rsid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предоставляется специально оборудованный медицинский блок, включающий медицинский и процедурный кабинеты, изолятор.</w:t>
      </w:r>
    </w:p>
    <w:p w14:paraId="73B1046F" w14:textId="79633F29" w:rsidR="0093372F" w:rsidRPr="008124FF" w:rsidRDefault="00807403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3372F" w:rsidRPr="008124FF">
        <w:rPr>
          <w:rFonts w:ascii="Times New Roman" w:hAnsi="Times New Roman" w:cs="Times New Roman"/>
          <w:b/>
          <w:sz w:val="28"/>
          <w:szCs w:val="28"/>
        </w:rPr>
        <w:t xml:space="preserve">2. Задачи </w:t>
      </w:r>
      <w:r w:rsidRPr="008124FF">
        <w:rPr>
          <w:rFonts w:ascii="Times New Roman" w:hAnsi="Times New Roman" w:cs="Times New Roman"/>
          <w:b/>
          <w:sz w:val="28"/>
          <w:szCs w:val="28"/>
        </w:rPr>
        <w:t>медико-санитарной помощи</w:t>
      </w: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3372F" w:rsidRPr="008124FF">
        <w:rPr>
          <w:rFonts w:ascii="Times New Roman" w:hAnsi="Times New Roman" w:cs="Times New Roman"/>
          <w:b/>
          <w:sz w:val="28"/>
          <w:szCs w:val="28"/>
        </w:rPr>
        <w:t xml:space="preserve">медицинского обслуживания </w:t>
      </w:r>
    </w:p>
    <w:p w14:paraId="690404C4" w14:textId="77777777" w:rsidR="0093372F" w:rsidRPr="008124FF" w:rsidRDefault="0093372F" w:rsidP="00E96FC1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2.1. Получение объективной информации о физическом состоянии и здоровье детей.</w:t>
      </w:r>
    </w:p>
    <w:p w14:paraId="5A37C983" w14:textId="77777777" w:rsidR="0093372F" w:rsidRPr="008124FF" w:rsidRDefault="0093372F" w:rsidP="00E96FC1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2.2.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14:paraId="293A9F87" w14:textId="1E6F60FD" w:rsidR="0093372F" w:rsidRPr="008124FF" w:rsidRDefault="0093372F" w:rsidP="00E96FC1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2.3. Осуществление эффективной организационно-медицинской работы в </w:t>
      </w:r>
      <w:r w:rsidR="00057462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057462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>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14:paraId="4906B7F6" w14:textId="3FC75CE9" w:rsidR="0093372F" w:rsidRPr="008124FF" w:rsidRDefault="0093372F" w:rsidP="00E96FC1">
      <w:pPr>
        <w:tabs>
          <w:tab w:val="left" w:pos="284"/>
        </w:tabs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2.4. Проведение консультационно-просветительской работы с работниками </w:t>
      </w:r>
      <w:r w:rsidR="00057462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057462"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="00145023">
        <w:rPr>
          <w:rFonts w:ascii="Times New Roman" w:hAnsi="Times New Roman" w:cs="Times New Roman"/>
          <w:sz w:val="28"/>
          <w:szCs w:val="28"/>
        </w:rPr>
        <w:t>Детский сад № 338</w:t>
      </w:r>
      <w:r w:rsidR="008124FF" w:rsidRPr="008124FF">
        <w:rPr>
          <w:rFonts w:ascii="Times New Roman" w:hAnsi="Times New Roman" w:cs="Times New Roman"/>
          <w:sz w:val="28"/>
          <w:szCs w:val="28"/>
        </w:rPr>
        <w:t>»</w:t>
      </w:r>
      <w:r w:rsid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и семьями воспитанников по вопросам физического развития и оздоровления детей дошкольного возраста.</w:t>
      </w:r>
    </w:p>
    <w:p w14:paraId="21CC41DE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lastRenderedPageBreak/>
        <w:t>3. Функции медицинского персонала</w:t>
      </w:r>
    </w:p>
    <w:p w14:paraId="3407B1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3.1. Разрабатывает:</w:t>
      </w:r>
    </w:p>
    <w:p w14:paraId="26408CA3" w14:textId="77777777" w:rsidR="0093372F" w:rsidRPr="008124FF" w:rsidRDefault="00807403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14:paraId="1560190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работы, включающий мероприятия по  предупреждению заболеваний, сохранению и укреплению здоровья детей; </w:t>
      </w:r>
    </w:p>
    <w:p w14:paraId="22AC7317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14:paraId="4CC7FB8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14:paraId="2F08DFB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3.2. Составляет:</w:t>
      </w:r>
    </w:p>
    <w:p w14:paraId="027AD3B0" w14:textId="77777777" w:rsidR="0093372F" w:rsidRPr="008124FF" w:rsidRDefault="00807403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14:paraId="3D17AB8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график проведения вакцинации; </w:t>
      </w:r>
    </w:p>
    <w:p w14:paraId="501B3FEB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график контроля выполнения работниками санитарно-эпидемиологического</w:t>
      </w:r>
      <w:r w:rsidR="00D20E09">
        <w:rPr>
          <w:rFonts w:ascii="Times New Roman" w:hAnsi="Times New Roman" w:cs="Times New Roman"/>
          <w:sz w:val="28"/>
          <w:szCs w:val="28"/>
        </w:rPr>
        <w:t xml:space="preserve">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режима. </w:t>
      </w:r>
    </w:p>
    <w:p w14:paraId="406FF2D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3.3. Осуществляет:</w:t>
      </w:r>
    </w:p>
    <w:p w14:paraId="21C4CF9E" w14:textId="77777777" w:rsidR="0093372F" w:rsidRPr="008124FF" w:rsidRDefault="00ED3EB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-динамическое медицинское наблюдение за физическим развитием и ростом детей; </w:t>
      </w:r>
    </w:p>
    <w:p w14:paraId="165DB73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-антропометрические измерения воспитанников; </w:t>
      </w:r>
    </w:p>
    <w:p w14:paraId="244B8D02" w14:textId="77777777" w:rsidR="0093372F" w:rsidRPr="008124FF" w:rsidRDefault="0093372F" w:rsidP="00806C83">
      <w:pPr>
        <w:spacing w:after="0" w:line="240" w:lineRule="auto"/>
        <w:ind w:left="-851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-распределение детей на медицинские группы; </w:t>
      </w:r>
    </w:p>
    <w:p w14:paraId="016D4425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-медицинский осмотр и иммунопрофилактику (совместно с врачом-педиатром); </w:t>
      </w:r>
    </w:p>
    <w:p w14:paraId="57DBFEA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-оказание первой медицинской помощи при возникновении несчастных случаев; </w:t>
      </w:r>
    </w:p>
    <w:p w14:paraId="2DC63EBE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14:paraId="2961C2AF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14:paraId="26768E3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-выявление заболевших детей, своевременную их изоляцию; </w:t>
      </w:r>
    </w:p>
    <w:p w14:paraId="2D3B8BC2" w14:textId="4345C07E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-информирование администрации и педагогов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606D63E5" w14:textId="4BBEA542" w:rsidR="0093372F" w:rsidRPr="008124FF" w:rsidRDefault="00ED3EB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-информирование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в течение двух часов после установления диагноза. </w:t>
      </w:r>
    </w:p>
    <w:p w14:paraId="5F9E40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3.4. Проводит:</w:t>
      </w:r>
    </w:p>
    <w:p w14:paraId="552CA94B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14:paraId="2D67981C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14:paraId="7A43394B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и предупреждению заболеваний (витаминизация, фитотерапия и др.); </w:t>
      </w:r>
    </w:p>
    <w:p w14:paraId="7FF9EB40" w14:textId="469098AF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работу с воспитанниками и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по формированию здорового образа  жизни. </w:t>
      </w:r>
    </w:p>
    <w:p w14:paraId="31C303F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3.5. Участвует:</w:t>
      </w:r>
    </w:p>
    <w:p w14:paraId="217AFA9C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-в проведении скрининг-тестирования детей; </w:t>
      </w:r>
    </w:p>
    <w:p w14:paraId="05ED0625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педагогических совещаниях по вопросам оздоровления и закаливания детей. </w:t>
      </w:r>
    </w:p>
    <w:p w14:paraId="71117A40" w14:textId="77777777" w:rsidR="0093372F" w:rsidRPr="008124FF" w:rsidRDefault="0093372F" w:rsidP="00ED3EBF">
      <w:pPr>
        <w:tabs>
          <w:tab w:val="left" w:pos="284"/>
        </w:tabs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3.6. Контролирует:</w:t>
      </w:r>
    </w:p>
    <w:p w14:paraId="468BEE06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-режим физических нагрузок детей с учетом их возрастных и индивидуальных возможностей; </w:t>
      </w:r>
    </w:p>
    <w:p w14:paraId="013730E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-двигательную активность детей на физкультурных занятиях и в течение дня; </w:t>
      </w:r>
    </w:p>
    <w:p w14:paraId="3D5CB848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-организацию и проведение закаливающих мероприятий; </w:t>
      </w:r>
    </w:p>
    <w:p w14:paraId="2916873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-качество организации питания детей; </w:t>
      </w:r>
    </w:p>
    <w:p w14:paraId="604EEF5F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-санитарно-гигиенические условия осуществления образовательного процесса; </w:t>
      </w:r>
    </w:p>
    <w:p w14:paraId="4F4202E7" w14:textId="35BCCC3D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правил личной гигиены детьми и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762745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обслуживающим и техническим персоналом санитарно-эпидемиологического режима; </w:t>
      </w:r>
    </w:p>
    <w:p w14:paraId="79CD4340" w14:textId="1945EC56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 ведение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установленной документации в пределах своих полномочий. </w:t>
      </w:r>
    </w:p>
    <w:p w14:paraId="5299EF80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</w:t>
      </w:r>
    </w:p>
    <w:p w14:paraId="7685E813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Медицинский персонал </w:t>
      </w:r>
      <w:r w:rsidRPr="008124FF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Pr="008124FF">
        <w:rPr>
          <w:rFonts w:ascii="Times New Roman" w:hAnsi="Times New Roman" w:cs="Times New Roman"/>
          <w:sz w:val="28"/>
          <w:szCs w:val="28"/>
        </w:rPr>
        <w:t>:</w:t>
      </w:r>
    </w:p>
    <w:p w14:paraId="0A25144C" w14:textId="4E503B6A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4.1. Требовать от заведующего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создания услов</w:t>
      </w:r>
      <w:r w:rsidR="00D20E09">
        <w:rPr>
          <w:rFonts w:ascii="Times New Roman" w:hAnsi="Times New Roman" w:cs="Times New Roman"/>
          <w:sz w:val="28"/>
          <w:szCs w:val="28"/>
        </w:rPr>
        <w:t xml:space="preserve">ий, необходимых для </w:t>
      </w:r>
      <w:r w:rsidRPr="008124FF">
        <w:rPr>
          <w:rFonts w:ascii="Times New Roman" w:hAnsi="Times New Roman" w:cs="Times New Roman"/>
          <w:sz w:val="28"/>
          <w:szCs w:val="28"/>
        </w:rPr>
        <w:t>осуществления медицинского обслуживания детей.</w:t>
      </w:r>
    </w:p>
    <w:p w14:paraId="4B885098" w14:textId="2D25EFE1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4.2. Информировать администрацию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>«Детский сад №</w:t>
      </w:r>
      <w:r w:rsidR="00145023">
        <w:rPr>
          <w:rFonts w:ascii="Times New Roman" w:hAnsi="Times New Roman" w:cs="Times New Roman"/>
          <w:sz w:val="28"/>
          <w:szCs w:val="28"/>
        </w:rPr>
        <w:t xml:space="preserve">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93372F" w:rsidRPr="008124FF">
        <w:rPr>
          <w:rFonts w:ascii="Times New Roman" w:hAnsi="Times New Roman" w:cs="Times New Roman"/>
          <w:sz w:val="28"/>
          <w:szCs w:val="28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14:paraId="4788BEC5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  4.3. Привлекать врачей-специалистов для проведения качественного анализа медицинского обслуживания детей.</w:t>
      </w:r>
    </w:p>
    <w:p w14:paraId="640B667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142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24FF">
        <w:rPr>
          <w:rFonts w:ascii="Times New Roman" w:hAnsi="Times New Roman" w:cs="Times New Roman"/>
          <w:sz w:val="28"/>
          <w:szCs w:val="28"/>
        </w:rPr>
        <w:t>4.4. По итогам проверок вносить предложения об улучшении условий медицинского обслуживания детей.</w:t>
      </w:r>
    </w:p>
    <w:p w14:paraId="246656A5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5. Ответственность медицинского персонала</w:t>
      </w:r>
    </w:p>
    <w:p w14:paraId="0516BE01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>Медицинский персонал в соответствии с действующим законодательством РФ несет ответственность за:</w:t>
      </w:r>
    </w:p>
    <w:p w14:paraId="5483D978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5.1. Качество медицинского обслуживания детей.</w:t>
      </w:r>
    </w:p>
    <w:p w14:paraId="613AB7C5" w14:textId="41B8719C" w:rsidR="0093372F" w:rsidRPr="008124FF" w:rsidRDefault="00ED3EB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5.2. Оснащение медицинского </w:t>
      </w:r>
      <w:r w:rsidRPr="008124FF">
        <w:rPr>
          <w:rFonts w:ascii="Times New Roman" w:hAnsi="Times New Roman" w:cs="Times New Roman"/>
          <w:sz w:val="28"/>
          <w:szCs w:val="28"/>
        </w:rPr>
        <w:t>блока (кабинета)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>в соответствии с санитарными требованиями.</w:t>
      </w:r>
    </w:p>
    <w:p w14:paraId="24A8DEFA" w14:textId="77777777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5.3. Хранение медицинских препаратов, лекарственных средств и т. д.</w:t>
      </w:r>
    </w:p>
    <w:p w14:paraId="7D7EF190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5.4. Ведение медицинской документации, предоставление отчетности.</w:t>
      </w:r>
    </w:p>
    <w:p w14:paraId="0A060BD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4FF">
        <w:rPr>
          <w:rFonts w:ascii="Times New Roman" w:hAnsi="Times New Roman" w:cs="Times New Roman"/>
          <w:sz w:val="28"/>
          <w:szCs w:val="28"/>
        </w:rPr>
        <w:t>5.5. Проведение медицинских и профилактических мероприятий.</w:t>
      </w:r>
    </w:p>
    <w:p w14:paraId="2501DC27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5.6. Разглашение сведений об особенностях физического развития, заболеваний воспитанников.</w:t>
      </w:r>
    </w:p>
    <w:p w14:paraId="536786DA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 5.7. Правонарушения и вред, причиненный воспитаннику.</w:t>
      </w:r>
    </w:p>
    <w:p w14:paraId="45AD4C5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14:paraId="2457463B" w14:textId="2DD2E1E6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Медицинский персонал ведет документацию в соответствии с утвержденной приказом по </w:t>
      </w:r>
      <w:r w:rsidR="00145023">
        <w:rPr>
          <w:rFonts w:ascii="Times New Roman" w:hAnsi="Times New Roman" w:cs="Times New Roman"/>
          <w:sz w:val="28"/>
          <w:szCs w:val="28"/>
        </w:rPr>
        <w:t>МБДОУ № 338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номенклатурой дел для медперсонала.</w:t>
      </w:r>
    </w:p>
    <w:p w14:paraId="432E12F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14:paraId="599B274F" w14:textId="637A5C4B" w:rsidR="00D20E09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заведующего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>.</w:t>
      </w:r>
    </w:p>
    <w:p w14:paraId="303FF2C4" w14:textId="39263665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7.2. Изменения и дополнения вносятся в положение не реже одного раза в пять </w:t>
      </w:r>
      <w:proofErr w:type="gramStart"/>
      <w:r w:rsidRPr="008124FF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8124FF">
        <w:rPr>
          <w:rFonts w:ascii="Times New Roman" w:hAnsi="Times New Roman" w:cs="Times New Roman"/>
          <w:sz w:val="28"/>
          <w:szCs w:val="28"/>
        </w:rPr>
        <w:t xml:space="preserve"> и подлежат утверждению заведующим </w:t>
      </w:r>
      <w:r w:rsidR="00D20E09" w:rsidRPr="008124FF">
        <w:rPr>
          <w:rFonts w:ascii="Times New Roman" w:hAnsi="Times New Roman" w:cs="Times New Roman"/>
          <w:sz w:val="28"/>
          <w:szCs w:val="28"/>
        </w:rPr>
        <w:t>МБДОУ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02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806C83">
        <w:rPr>
          <w:rFonts w:ascii="Times New Roman" w:hAnsi="Times New Roman" w:cs="Times New Roman"/>
          <w:sz w:val="28"/>
          <w:szCs w:val="28"/>
        </w:rPr>
        <w:t>.</w:t>
      </w:r>
    </w:p>
    <w:sectPr w:rsidR="0093372F" w:rsidRPr="008124FF" w:rsidSect="00725366">
      <w:pgSz w:w="11906" w:h="16838"/>
      <w:pgMar w:top="720" w:right="849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3B"/>
    <w:rsid w:val="00057462"/>
    <w:rsid w:val="00145023"/>
    <w:rsid w:val="00291A05"/>
    <w:rsid w:val="004B2E32"/>
    <w:rsid w:val="004B563B"/>
    <w:rsid w:val="00725366"/>
    <w:rsid w:val="00806C83"/>
    <w:rsid w:val="00807403"/>
    <w:rsid w:val="008124FF"/>
    <w:rsid w:val="008C455C"/>
    <w:rsid w:val="0093372F"/>
    <w:rsid w:val="00984939"/>
    <w:rsid w:val="00BC4B9B"/>
    <w:rsid w:val="00D20E09"/>
    <w:rsid w:val="00D84E81"/>
    <w:rsid w:val="00E92879"/>
    <w:rsid w:val="00E96FC1"/>
    <w:rsid w:val="00ED3EBF"/>
    <w:rsid w:val="00EE4A0E"/>
    <w:rsid w:val="00F06961"/>
    <w:rsid w:val="00F4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0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E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E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9BCD-7FBC-4970-A020-124DE59C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Пользователь Windows</cp:lastModifiedBy>
  <cp:revision>11</cp:revision>
  <cp:lastPrinted>2021-03-09T13:54:00Z</cp:lastPrinted>
  <dcterms:created xsi:type="dcterms:W3CDTF">2021-02-07T11:11:00Z</dcterms:created>
  <dcterms:modified xsi:type="dcterms:W3CDTF">2021-03-22T13:44:00Z</dcterms:modified>
</cp:coreProperties>
</file>